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BE" w:rsidRDefault="00874BBE" w:rsidP="00874BBE">
      <w:pPr>
        <w:jc w:val="right"/>
        <w:rPr>
          <w:b/>
          <w:bCs/>
          <w:sz w:val="24"/>
          <w:lang w:val="ca-ES"/>
        </w:rPr>
      </w:pPr>
      <w:r>
        <w:rPr>
          <w:b/>
          <w:bCs/>
          <w:noProof/>
          <w:sz w:val="24"/>
          <w:lang w:val="ca-ES" w:eastAsia="ca-ES"/>
        </w:rPr>
        <w:drawing>
          <wp:inline distT="0" distB="0" distL="0" distR="0" wp14:anchorId="61CDBB17" wp14:editId="2C8F440A">
            <wp:extent cx="1184519" cy="923925"/>
            <wp:effectExtent l="0" t="0" r="0" b="0"/>
            <wp:docPr id="1" name="Imagen 1" descr="C:\Users\VS\Dropbox\0 AREA PROJECTES\BCN ABAS ACORD CIUTADA\Xarxes d'acció\8. Xarxa Habitatge\xarxa06_XH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ropbox\0 AREA PROJECTES\BCN ABAS ACORD CIUTADA\Xarxes d'acció\8. Xarxa Habitatge\xarxa06_XHI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76" cy="92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BE" w:rsidRDefault="00874BBE" w:rsidP="00F00CF1">
      <w:pPr>
        <w:rPr>
          <w:b/>
          <w:bCs/>
          <w:sz w:val="24"/>
          <w:lang w:val="ca-ES"/>
        </w:rPr>
      </w:pPr>
    </w:p>
    <w:p w:rsidR="00F00CF1" w:rsidRPr="0040487A" w:rsidRDefault="00874BBE" w:rsidP="00F00CF1">
      <w:pPr>
        <w:rPr>
          <w:b/>
          <w:bCs/>
          <w:sz w:val="24"/>
          <w:lang w:val="ca-ES"/>
        </w:rPr>
      </w:pPr>
      <w:r>
        <w:rPr>
          <w:b/>
          <w:bCs/>
          <w:sz w:val="24"/>
          <w:lang w:val="ca-ES"/>
        </w:rPr>
        <w:t xml:space="preserve">Document de compromís </w:t>
      </w:r>
      <w:r w:rsidR="00524BCC" w:rsidRPr="00524BCC">
        <w:rPr>
          <w:b/>
          <w:bCs/>
          <w:sz w:val="24"/>
          <w:lang w:val="ca-ES"/>
        </w:rPr>
        <w:t>Xarxa d’Habitatges d’Inclusió de Barcelona</w:t>
      </w:r>
    </w:p>
    <w:p w:rsidR="00F00CF1" w:rsidRDefault="00F00CF1" w:rsidP="00F00CF1">
      <w:pPr>
        <w:rPr>
          <w:b/>
          <w:bCs/>
          <w:lang w:val="ca-ES"/>
        </w:rPr>
      </w:pPr>
    </w:p>
    <w:p w:rsidR="0040487A" w:rsidRPr="00152751" w:rsidRDefault="0040487A" w:rsidP="00F00CF1">
      <w:pPr>
        <w:rPr>
          <w:b/>
          <w:bCs/>
          <w:lang w:val="ca-ES"/>
        </w:rPr>
      </w:pPr>
    </w:p>
    <w:p w:rsidR="00F00CF1" w:rsidRPr="00152751" w:rsidRDefault="00F00CF1" w:rsidP="00F00CF1">
      <w:pPr>
        <w:rPr>
          <w:b/>
          <w:bCs/>
          <w:lang w:val="ca-ES"/>
        </w:rPr>
      </w:pPr>
    </w:p>
    <w:p w:rsidR="00152751" w:rsidRDefault="00152751" w:rsidP="00B91312">
      <w:pPr>
        <w:rPr>
          <w:lang w:val="ca-ES"/>
        </w:rPr>
      </w:pPr>
    </w:p>
    <w:p w:rsidR="0040487A" w:rsidRPr="00874BBE" w:rsidRDefault="00AC1A7E" w:rsidP="000B0578">
      <w:pPr>
        <w:spacing w:line="276" w:lineRule="auto"/>
        <w:jc w:val="both"/>
        <w:rPr>
          <w:lang w:val="ca-ES"/>
        </w:rPr>
      </w:pPr>
      <w:r w:rsidRPr="00874BBE">
        <w:rPr>
          <w:lang w:val="ca-ES"/>
        </w:rPr>
        <w:t>En/Na _________________________________________________________, en representació de l</w:t>
      </w:r>
      <w:r w:rsidR="00FF047E" w:rsidRPr="00874BBE">
        <w:rPr>
          <w:lang w:val="ca-ES"/>
        </w:rPr>
        <w:t>’e</w:t>
      </w:r>
      <w:r w:rsidR="0040487A" w:rsidRPr="00874BBE">
        <w:rPr>
          <w:lang w:val="ca-ES"/>
        </w:rPr>
        <w:t>ntitat ____________________</w:t>
      </w:r>
      <w:r w:rsidR="00152751" w:rsidRPr="00874BBE">
        <w:rPr>
          <w:lang w:val="ca-ES"/>
        </w:rPr>
        <w:t>_____________________________</w:t>
      </w:r>
    </w:p>
    <w:p w:rsidR="00152751" w:rsidRPr="00874BBE" w:rsidRDefault="00874BBE" w:rsidP="000B0578">
      <w:pPr>
        <w:autoSpaceDE w:val="0"/>
        <w:autoSpaceDN w:val="0"/>
        <w:adjustRightInd w:val="0"/>
        <w:spacing w:line="276" w:lineRule="auto"/>
        <w:jc w:val="both"/>
        <w:rPr>
          <w:lang w:val="ca-ES"/>
        </w:rPr>
      </w:pPr>
      <w:r>
        <w:rPr>
          <w:lang w:val="ca-ES"/>
        </w:rPr>
        <w:t xml:space="preserve">Comunica que </w:t>
      </w:r>
      <w:r w:rsidRPr="00874BBE">
        <w:rPr>
          <w:lang w:val="ca-ES"/>
        </w:rPr>
        <w:t xml:space="preserve">coneix i accepta el </w:t>
      </w:r>
      <w:r w:rsidRPr="00874BBE">
        <w:rPr>
          <w:color w:val="00B0F0"/>
          <w:lang w:val="ca-ES"/>
        </w:rPr>
        <w:t xml:space="preserve">Manual d’organització de la XHIB </w:t>
      </w:r>
      <w:r w:rsidRPr="00874BBE">
        <w:rPr>
          <w:lang w:val="ca-ES"/>
        </w:rPr>
        <w:t xml:space="preserve">i </w:t>
      </w:r>
      <w:r w:rsidR="00AC1A7E" w:rsidRPr="00874BBE">
        <w:rPr>
          <w:lang w:val="ca-ES"/>
        </w:rPr>
        <w:t xml:space="preserve">formalitza el seu compromís en participar a la </w:t>
      </w:r>
      <w:r w:rsidR="00524BCC" w:rsidRPr="00874BBE">
        <w:rPr>
          <w:lang w:val="ca-ES"/>
        </w:rPr>
        <w:t>Xarxa d’Habitatges d’Inclusió de Barcelona</w:t>
      </w:r>
      <w:r w:rsidR="00AC1A7E" w:rsidRPr="00874BBE">
        <w:rPr>
          <w:lang w:val="ca-ES"/>
        </w:rPr>
        <w:t>.</w:t>
      </w:r>
    </w:p>
    <w:p w:rsidR="00AC1A7E" w:rsidRPr="00874BBE" w:rsidRDefault="00AC1A7E" w:rsidP="00D34D9F">
      <w:pPr>
        <w:autoSpaceDE w:val="0"/>
        <w:autoSpaceDN w:val="0"/>
        <w:adjustRightInd w:val="0"/>
        <w:jc w:val="both"/>
        <w:rPr>
          <w:lang w:val="ca-ES"/>
        </w:rPr>
      </w:pPr>
    </w:p>
    <w:p w:rsidR="00AC1A7E" w:rsidRPr="00874BBE" w:rsidRDefault="00874BBE" w:rsidP="00D34D9F">
      <w:pPr>
        <w:autoSpaceDE w:val="0"/>
        <w:autoSpaceDN w:val="0"/>
        <w:adjustRightInd w:val="0"/>
        <w:jc w:val="both"/>
        <w:rPr>
          <w:lang w:val="ca-ES"/>
        </w:rPr>
      </w:pPr>
      <w:r w:rsidRPr="00874BBE">
        <w:rPr>
          <w:lang w:val="ca-ES"/>
        </w:rPr>
        <w:t xml:space="preserve">Concretament afirma que ha estat informat en relació als seus drets </w:t>
      </w:r>
      <w:r w:rsidR="00AC1A7E" w:rsidRPr="00874BBE">
        <w:rPr>
          <w:lang w:val="ca-ES"/>
        </w:rPr>
        <w:t>com a entitat membre:</w:t>
      </w:r>
    </w:p>
    <w:p w:rsidR="00AC1A7E" w:rsidRPr="00874BB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 w:rsidRPr="00874BBE">
        <w:rPr>
          <w:rFonts w:ascii="Tahoma" w:hAnsi="Tahoma" w:cs="Tahoma"/>
          <w:color w:val="000000" w:themeColor="text1"/>
          <w:sz w:val="22"/>
        </w:rPr>
        <w:t xml:space="preserve">Assistir a les reunions plenàries amb dret a veu i vot. </w:t>
      </w:r>
    </w:p>
    <w:p w:rsidR="00AC1A7E" w:rsidRPr="00874BB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 w:rsidRPr="00874BBE">
        <w:rPr>
          <w:rFonts w:ascii="Tahoma" w:hAnsi="Tahoma" w:cs="Tahoma"/>
          <w:color w:val="000000" w:themeColor="text1"/>
          <w:sz w:val="22"/>
        </w:rPr>
        <w:t xml:space="preserve">Rebre i accedir a tota la informació de la xarxa XHIB, les reunions i els projectes que es duguin a terme. </w:t>
      </w:r>
    </w:p>
    <w:p w:rsidR="00AC1A7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 w:rsidRPr="00874BBE">
        <w:rPr>
          <w:rFonts w:ascii="Tahoma" w:hAnsi="Tahoma" w:cs="Tahoma"/>
          <w:color w:val="000000" w:themeColor="text1"/>
          <w:sz w:val="22"/>
        </w:rPr>
        <w:t>Participar</w:t>
      </w:r>
      <w:r>
        <w:rPr>
          <w:rFonts w:ascii="Tahoma" w:hAnsi="Tahoma" w:cs="Tahoma"/>
          <w:color w:val="000000" w:themeColor="text1"/>
          <w:sz w:val="22"/>
        </w:rPr>
        <w:t xml:space="preserve"> dels grups de treball, comissions, activitats i altres. </w:t>
      </w:r>
    </w:p>
    <w:p w:rsidR="00AC1A7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Formar part de la Comissió Permanent i grups de treball. </w:t>
      </w:r>
    </w:p>
    <w:p w:rsidR="00AC1A7E" w:rsidRDefault="00AC1A7E" w:rsidP="00AC1A7E">
      <w:pPr>
        <w:autoSpaceDE w:val="0"/>
        <w:autoSpaceDN w:val="0"/>
        <w:adjustRightInd w:val="0"/>
        <w:jc w:val="both"/>
        <w:rPr>
          <w:lang w:val="ca-ES"/>
        </w:rPr>
      </w:pPr>
    </w:p>
    <w:p w:rsidR="00AC1A7E" w:rsidRDefault="000B0578" w:rsidP="00AC1A7E">
      <w:pPr>
        <w:autoSpaceDE w:val="0"/>
        <w:autoSpaceDN w:val="0"/>
        <w:adjustRightInd w:val="0"/>
        <w:jc w:val="both"/>
        <w:rPr>
          <w:lang w:val="ca-ES"/>
        </w:rPr>
      </w:pPr>
      <w:r>
        <w:rPr>
          <w:lang w:val="ca-ES"/>
        </w:rPr>
        <w:t>I formalitza l’</w:t>
      </w:r>
      <w:r w:rsidR="00AC1A7E">
        <w:rPr>
          <w:lang w:val="ca-ES"/>
        </w:rPr>
        <w:t>acceptació i compromís amb els següents deures:</w:t>
      </w:r>
      <w:r w:rsidR="00AC1A7E" w:rsidRPr="00AC1A7E">
        <w:rPr>
          <w:lang w:val="ca-ES"/>
        </w:rPr>
        <w:t xml:space="preserve"> </w:t>
      </w:r>
    </w:p>
    <w:p w:rsidR="00316FB8" w:rsidRPr="00CE37E9" w:rsidRDefault="00316FB8" w:rsidP="00316FB8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 w:rsidRPr="00CE37E9">
        <w:rPr>
          <w:rFonts w:ascii="Tahoma" w:hAnsi="Tahoma" w:cs="Tahoma"/>
          <w:color w:val="000000" w:themeColor="text1"/>
          <w:sz w:val="22"/>
        </w:rPr>
        <w:t xml:space="preserve">Acceptar i comprometre’s amb </w:t>
      </w:r>
      <w:r>
        <w:rPr>
          <w:rFonts w:ascii="Tahoma" w:hAnsi="Tahoma" w:cs="Tahoma"/>
          <w:color w:val="000000" w:themeColor="text1"/>
          <w:sz w:val="22"/>
        </w:rPr>
        <w:t>la missió i els objectius acordats per la Xarxa.</w:t>
      </w:r>
    </w:p>
    <w:p w:rsidR="00AC1A7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Mantenir constància i assistència a les reunions i actes de la XHIB o delegar en un altre membre de l’entitat. </w:t>
      </w:r>
    </w:p>
    <w:p w:rsidR="00AC1A7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Participar en les diferents activitats de la xarxa (plenàries, comissions, grups de treball...). </w:t>
      </w:r>
    </w:p>
    <w:p w:rsidR="00AC1A7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Participar a totes o a la majoria de les reunions plenàries. </w:t>
      </w:r>
    </w:p>
    <w:p w:rsidR="00AC1A7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Aportar la seva expertesa a la XHIB; completar els qüestionaris i facilitar informació. </w:t>
      </w:r>
    </w:p>
    <w:p w:rsidR="00AC1A7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Vetllar pel compliment dels objectius i la realització dels acords a les reunions plenàries. </w:t>
      </w:r>
    </w:p>
    <w:p w:rsidR="00AC1A7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Comunicar a la Xarxa els resultats del seu treball. </w:t>
      </w:r>
    </w:p>
    <w:p w:rsidR="00AC1A7E" w:rsidRDefault="00AC1A7E" w:rsidP="00AC1A7E">
      <w:pPr>
        <w:pStyle w:val="Prrafodelista"/>
        <w:numPr>
          <w:ilvl w:val="0"/>
          <w:numId w:val="8"/>
        </w:numPr>
        <w:spacing w:after="160" w:line="256" w:lineRule="auto"/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Fer difusió, sensibilització i incidència del treball de la xarxa.</w:t>
      </w:r>
    </w:p>
    <w:p w:rsidR="00AC1A7E" w:rsidRDefault="00AC1A7E" w:rsidP="00AC1A7E">
      <w:pPr>
        <w:autoSpaceDE w:val="0"/>
        <w:autoSpaceDN w:val="0"/>
        <w:adjustRightInd w:val="0"/>
        <w:jc w:val="both"/>
      </w:pPr>
    </w:p>
    <w:p w:rsidR="00AC1A7E" w:rsidRPr="00AC1A7E" w:rsidRDefault="00874BBE" w:rsidP="00AC1A7E">
      <w:pPr>
        <w:autoSpaceDE w:val="0"/>
        <w:autoSpaceDN w:val="0"/>
        <w:adjustRightInd w:val="0"/>
        <w:jc w:val="both"/>
      </w:pPr>
      <w:r>
        <w:t>________________</w:t>
      </w:r>
      <w:r w:rsidR="00AC1A7E" w:rsidRPr="00AC1A7E">
        <w:t xml:space="preserve">, a __ de _______ </w:t>
      </w:r>
      <w:proofErr w:type="spellStart"/>
      <w:r w:rsidR="00AC1A7E" w:rsidRPr="00AC1A7E">
        <w:t>de</w:t>
      </w:r>
      <w:proofErr w:type="spellEnd"/>
      <w:r w:rsidR="00AC1A7E" w:rsidRPr="00AC1A7E">
        <w:t xml:space="preserve"> 20</w:t>
      </w:r>
      <w:r w:rsidR="000650D8">
        <w:t>_</w:t>
      </w:r>
      <w:r w:rsidR="00AC1A7E" w:rsidRPr="00AC1A7E">
        <w:t>_</w:t>
      </w:r>
    </w:p>
    <w:p w:rsidR="00AC1A7E" w:rsidRDefault="00AC1A7E" w:rsidP="00AC1A7E">
      <w:pPr>
        <w:autoSpaceDE w:val="0"/>
        <w:autoSpaceDN w:val="0"/>
        <w:adjustRightInd w:val="0"/>
        <w:jc w:val="both"/>
      </w:pPr>
    </w:p>
    <w:p w:rsidR="00AC1A7E" w:rsidRDefault="00AC1A7E" w:rsidP="00AC1A7E">
      <w:pPr>
        <w:autoSpaceDE w:val="0"/>
        <w:autoSpaceDN w:val="0"/>
        <w:adjustRightInd w:val="0"/>
        <w:jc w:val="both"/>
      </w:pPr>
    </w:p>
    <w:p w:rsidR="00AC1A7E" w:rsidRDefault="00AC1A7E" w:rsidP="00AC1A7E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AC1A7E" w:rsidRPr="00AC1A7E" w:rsidRDefault="00AC1A7E" w:rsidP="00AC1A7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>
        <w:t xml:space="preserve">Signatura </w:t>
      </w:r>
    </w:p>
    <w:sectPr w:rsidR="00AC1A7E" w:rsidRPr="00AC1A7E" w:rsidSect="00316FB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E4D"/>
    <w:multiLevelType w:val="hybridMultilevel"/>
    <w:tmpl w:val="62F484C4"/>
    <w:lvl w:ilvl="0" w:tplc="DEB0928C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strike w:val="0"/>
        <w:dstrike w:val="0"/>
        <w:color w:val="000000" w:themeColor="text1"/>
        <w:sz w:val="28"/>
        <w:szCs w:val="24"/>
        <w:u w:val="none"/>
        <w:effect w:val="none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E250D"/>
    <w:multiLevelType w:val="multilevel"/>
    <w:tmpl w:val="8E8C1144"/>
    <w:lvl w:ilvl="0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  <w:color w:val="00B0F0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554" w:hanging="504"/>
      </w:pPr>
    </w:lvl>
    <w:lvl w:ilvl="3">
      <w:start w:val="1"/>
      <w:numFmt w:val="decimal"/>
      <w:lvlText w:val="%1.%2.%3.%4."/>
      <w:lvlJc w:val="left"/>
      <w:pPr>
        <w:ind w:left="2058" w:hanging="648"/>
      </w:pPr>
    </w:lvl>
    <w:lvl w:ilvl="4">
      <w:start w:val="1"/>
      <w:numFmt w:val="decimal"/>
      <w:lvlText w:val="%1.%2.%3.%4.%5."/>
      <w:lvlJc w:val="left"/>
      <w:pPr>
        <w:ind w:left="2562" w:hanging="792"/>
      </w:pPr>
    </w:lvl>
    <w:lvl w:ilvl="5">
      <w:start w:val="1"/>
      <w:numFmt w:val="decimal"/>
      <w:lvlText w:val="%1.%2.%3.%4.%5.%6."/>
      <w:lvlJc w:val="left"/>
      <w:pPr>
        <w:ind w:left="3066" w:hanging="936"/>
      </w:pPr>
    </w:lvl>
    <w:lvl w:ilvl="6">
      <w:start w:val="1"/>
      <w:numFmt w:val="decimal"/>
      <w:lvlText w:val="%1.%2.%3.%4.%5.%6.%7."/>
      <w:lvlJc w:val="left"/>
      <w:pPr>
        <w:ind w:left="3570" w:hanging="1080"/>
      </w:pPr>
    </w:lvl>
    <w:lvl w:ilvl="7">
      <w:start w:val="1"/>
      <w:numFmt w:val="decimal"/>
      <w:lvlText w:val="%1.%2.%3.%4.%5.%6.%7.%8."/>
      <w:lvlJc w:val="left"/>
      <w:pPr>
        <w:ind w:left="4074" w:hanging="1224"/>
      </w:pPr>
    </w:lvl>
    <w:lvl w:ilvl="8">
      <w:start w:val="1"/>
      <w:numFmt w:val="decimal"/>
      <w:lvlText w:val="%1.%2.%3.%4.%5.%6.%7.%8.%9."/>
      <w:lvlJc w:val="left"/>
      <w:pPr>
        <w:ind w:left="4650" w:hanging="1440"/>
      </w:pPr>
    </w:lvl>
  </w:abstractNum>
  <w:abstractNum w:abstractNumId="2">
    <w:nsid w:val="29956F65"/>
    <w:multiLevelType w:val="hybridMultilevel"/>
    <w:tmpl w:val="7F1A6C6C"/>
    <w:lvl w:ilvl="0" w:tplc="D2F8E9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0A276C"/>
    <w:multiLevelType w:val="hybridMultilevel"/>
    <w:tmpl w:val="49DCF43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trike w:val="0"/>
        <w:dstrike w:val="0"/>
        <w:color w:val="000000" w:themeColor="text1"/>
        <w:sz w:val="28"/>
        <w:szCs w:val="24"/>
        <w:u w:val="none"/>
        <w:effect w:val="none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AA246E"/>
    <w:multiLevelType w:val="multilevel"/>
    <w:tmpl w:val="83FA801E"/>
    <w:lvl w:ilvl="0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5">
    <w:nsid w:val="7DD652DB"/>
    <w:multiLevelType w:val="multilevel"/>
    <w:tmpl w:val="BFE65CF0"/>
    <w:lvl w:ilvl="0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>
      <w:start w:val="1"/>
      <w:numFmt w:val="bullet"/>
      <w:lvlText w:val="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bullet"/>
      <w:lvlText w:val=""/>
      <w:lvlJc w:val="left"/>
      <w:pPr>
        <w:ind w:left="2796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89"/>
    <w:rsid w:val="0000637C"/>
    <w:rsid w:val="00013E19"/>
    <w:rsid w:val="00024040"/>
    <w:rsid w:val="000467AD"/>
    <w:rsid w:val="000650D8"/>
    <w:rsid w:val="000B0578"/>
    <w:rsid w:val="000F6A4C"/>
    <w:rsid w:val="001200F2"/>
    <w:rsid w:val="00151C15"/>
    <w:rsid w:val="00152751"/>
    <w:rsid w:val="00194E44"/>
    <w:rsid w:val="00197C31"/>
    <w:rsid w:val="001A6EAA"/>
    <w:rsid w:val="001B4426"/>
    <w:rsid w:val="001C7D08"/>
    <w:rsid w:val="001D221D"/>
    <w:rsid w:val="001D62B9"/>
    <w:rsid w:val="00205134"/>
    <w:rsid w:val="00214342"/>
    <w:rsid w:val="0024032D"/>
    <w:rsid w:val="002512AE"/>
    <w:rsid w:val="00291A8D"/>
    <w:rsid w:val="0029345A"/>
    <w:rsid w:val="00295E6C"/>
    <w:rsid w:val="00316FB8"/>
    <w:rsid w:val="003265E8"/>
    <w:rsid w:val="00374E9B"/>
    <w:rsid w:val="00377AB8"/>
    <w:rsid w:val="003D62AA"/>
    <w:rsid w:val="0040487A"/>
    <w:rsid w:val="00404E0C"/>
    <w:rsid w:val="00487D97"/>
    <w:rsid w:val="004A36CD"/>
    <w:rsid w:val="004B5B88"/>
    <w:rsid w:val="004C29B4"/>
    <w:rsid w:val="004C5B66"/>
    <w:rsid w:val="00524BCC"/>
    <w:rsid w:val="00642E82"/>
    <w:rsid w:val="006440B5"/>
    <w:rsid w:val="00653AD2"/>
    <w:rsid w:val="00691206"/>
    <w:rsid w:val="006B3449"/>
    <w:rsid w:val="006C6F30"/>
    <w:rsid w:val="00745B27"/>
    <w:rsid w:val="00775803"/>
    <w:rsid w:val="007A2A79"/>
    <w:rsid w:val="007B1017"/>
    <w:rsid w:val="007C68C6"/>
    <w:rsid w:val="007C71ED"/>
    <w:rsid w:val="007D6676"/>
    <w:rsid w:val="007F4870"/>
    <w:rsid w:val="0080187D"/>
    <w:rsid w:val="0084498A"/>
    <w:rsid w:val="008620CD"/>
    <w:rsid w:val="00874BBE"/>
    <w:rsid w:val="00876EE5"/>
    <w:rsid w:val="0089145F"/>
    <w:rsid w:val="008A20B0"/>
    <w:rsid w:val="008D5E89"/>
    <w:rsid w:val="008E6B91"/>
    <w:rsid w:val="00900090"/>
    <w:rsid w:val="0094228A"/>
    <w:rsid w:val="00974E0B"/>
    <w:rsid w:val="00990E33"/>
    <w:rsid w:val="00994930"/>
    <w:rsid w:val="009B3CB0"/>
    <w:rsid w:val="00A14679"/>
    <w:rsid w:val="00A55B11"/>
    <w:rsid w:val="00AC1A7E"/>
    <w:rsid w:val="00B12345"/>
    <w:rsid w:val="00B534BD"/>
    <w:rsid w:val="00B91312"/>
    <w:rsid w:val="00B91D5B"/>
    <w:rsid w:val="00BD6CB0"/>
    <w:rsid w:val="00BE6A7B"/>
    <w:rsid w:val="00C611B7"/>
    <w:rsid w:val="00C91CAD"/>
    <w:rsid w:val="00CB3BAC"/>
    <w:rsid w:val="00D34D9F"/>
    <w:rsid w:val="00D86A33"/>
    <w:rsid w:val="00DD5030"/>
    <w:rsid w:val="00E32586"/>
    <w:rsid w:val="00E50FBB"/>
    <w:rsid w:val="00E577A3"/>
    <w:rsid w:val="00EA34CC"/>
    <w:rsid w:val="00EC18C1"/>
    <w:rsid w:val="00EE1805"/>
    <w:rsid w:val="00F00CF1"/>
    <w:rsid w:val="00F2568E"/>
    <w:rsid w:val="00FD3D91"/>
    <w:rsid w:val="00FD58BB"/>
    <w:rsid w:val="00FE10F8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5A"/>
    <w:rPr>
      <w:rFonts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AC1A7E"/>
    <w:rPr>
      <w:strike w:val="0"/>
      <w:dstrike w:val="0"/>
      <w:color w:val="CC0000"/>
      <w:u w:val="none"/>
      <w:effect w:val="none"/>
    </w:rPr>
  </w:style>
  <w:style w:type="paragraph" w:styleId="Prrafodelista">
    <w:name w:val="List Paragraph"/>
    <w:basedOn w:val="Normal"/>
    <w:uiPriority w:val="99"/>
    <w:qFormat/>
    <w:rsid w:val="00AC1A7E"/>
    <w:pPr>
      <w:spacing w:after="200" w:line="276" w:lineRule="auto"/>
      <w:ind w:left="720"/>
    </w:pPr>
    <w:rPr>
      <w:sz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B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BBE"/>
    <w:rPr>
      <w:rFonts w:ascii="Tahoma" w:hAnsi="Tahoma" w:cs="Tahoma"/>
      <w:sz w:val="16"/>
      <w:szCs w:val="16"/>
      <w:lang w:eastAsia="en-US"/>
    </w:rPr>
  </w:style>
  <w:style w:type="paragraph" w:customStyle="1" w:styleId="CarCarCharChar">
    <w:name w:val="Car Car Char Char"/>
    <w:basedOn w:val="Normal"/>
    <w:rsid w:val="00874BBE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5A"/>
    <w:rPr>
      <w:rFonts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AC1A7E"/>
    <w:rPr>
      <w:strike w:val="0"/>
      <w:dstrike w:val="0"/>
      <w:color w:val="CC0000"/>
      <w:u w:val="none"/>
      <w:effect w:val="none"/>
    </w:rPr>
  </w:style>
  <w:style w:type="paragraph" w:styleId="Prrafodelista">
    <w:name w:val="List Paragraph"/>
    <w:basedOn w:val="Normal"/>
    <w:uiPriority w:val="99"/>
    <w:qFormat/>
    <w:rsid w:val="00AC1A7E"/>
    <w:pPr>
      <w:spacing w:after="200" w:line="276" w:lineRule="auto"/>
      <w:ind w:left="720"/>
    </w:pPr>
    <w:rPr>
      <w:sz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B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BBE"/>
    <w:rPr>
      <w:rFonts w:ascii="Tahoma" w:hAnsi="Tahoma" w:cs="Tahoma"/>
      <w:sz w:val="16"/>
      <w:szCs w:val="16"/>
      <w:lang w:eastAsia="en-US"/>
    </w:rPr>
  </w:style>
  <w:style w:type="paragraph" w:customStyle="1" w:styleId="CarCarCharChar">
    <w:name w:val="Car Car Char Char"/>
    <w:basedOn w:val="Normal"/>
    <w:rsid w:val="00874BBE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2FD2F-9D39-466D-8AFF-D7B848D6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MANIFIESTO COMISSION D’EDUCACIO DE LA FCONGD</vt:lpstr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MANIFIESTO COMISSION D’EDUCACIO DE LA FCONGD</dc:title>
  <dc:creator>jose</dc:creator>
  <cp:lastModifiedBy>VSS</cp:lastModifiedBy>
  <cp:revision>6</cp:revision>
  <dcterms:created xsi:type="dcterms:W3CDTF">2017-04-10T09:07:00Z</dcterms:created>
  <dcterms:modified xsi:type="dcterms:W3CDTF">2017-05-09T09:37:00Z</dcterms:modified>
</cp:coreProperties>
</file>